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5" w:rsidRDefault="001A70C5" w:rsidP="001A70C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tbl>
      <w:tblPr>
        <w:tblW w:w="10606" w:type="dxa"/>
        <w:tblInd w:w="-601" w:type="dxa"/>
        <w:tblLook w:val="04A0"/>
      </w:tblPr>
      <w:tblGrid>
        <w:gridCol w:w="5052"/>
        <w:gridCol w:w="1086"/>
        <w:gridCol w:w="4468"/>
      </w:tblGrid>
      <w:tr w:rsidR="001A70C5" w:rsidRPr="00955F04" w:rsidTr="00660EC1">
        <w:trPr>
          <w:trHeight w:hRule="exact" w:val="989"/>
        </w:trPr>
        <w:tc>
          <w:tcPr>
            <w:tcW w:w="5052" w:type="dxa"/>
          </w:tcPr>
          <w:p w:rsidR="001A70C5" w:rsidRPr="00955F04" w:rsidRDefault="001A70C5" w:rsidP="00D96AC1">
            <w:pPr>
              <w:jc w:val="both"/>
            </w:pPr>
          </w:p>
        </w:tc>
        <w:tc>
          <w:tcPr>
            <w:tcW w:w="1086" w:type="dxa"/>
          </w:tcPr>
          <w:p w:rsidR="001A70C5" w:rsidRPr="00955F04" w:rsidRDefault="001A70C5" w:rsidP="00D96A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</w:tcPr>
          <w:p w:rsidR="001A70C5" w:rsidRPr="00955F04" w:rsidRDefault="001A70C5" w:rsidP="00D96A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F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70C5" w:rsidRPr="00955F04" w:rsidRDefault="001A70C5" w:rsidP="00D96AC1">
            <w:pPr>
              <w:pStyle w:val="u"/>
              <w:rPr>
                <w:color w:val="auto"/>
              </w:rPr>
            </w:pPr>
            <w:r w:rsidRPr="00955F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1A70C5" w:rsidRPr="00955F04" w:rsidTr="0051494E">
        <w:trPr>
          <w:trHeight w:hRule="exact" w:val="2510"/>
        </w:trPr>
        <w:tc>
          <w:tcPr>
            <w:tcW w:w="10606" w:type="dxa"/>
            <w:gridSpan w:val="3"/>
          </w:tcPr>
          <w:p w:rsidR="001A70C5" w:rsidRPr="004C6C06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6C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1A70C5" w:rsidRPr="004C6C06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6C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(ОБЩЕРОССИЙСКИЙ ПРОФСОЮЗ ОБРАЗОВАНИЯ)</w:t>
            </w:r>
          </w:p>
          <w:p w:rsidR="0051494E" w:rsidRPr="0051494E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БЕЛГОРОДСКАЯ РЕГИОНАЛЬНАЯ ОРГАНИЗАЦИЯ </w:t>
            </w:r>
          </w:p>
          <w:p w:rsidR="0051494E" w:rsidRPr="0051494E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>АЛЕКСЕЕВСКАЯ ТЕРРИТОРИАЛЬНАЯ ОРГАНИЗАЦИЯ</w:t>
            </w:r>
          </w:p>
          <w:p w:rsidR="0051494E" w:rsidRPr="0051494E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>ПЕРВИЧНАЯ ПРОФСОЮЗНАЯ ОРГАНИЗАЦИЯ</w:t>
            </w:r>
          </w:p>
          <w:p w:rsidR="0051494E" w:rsidRPr="0051494E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МУНИЦИПАЛЬНОГО БЮДЖЕТНОГО ОБРАЗОВАТЕЛЬНОГО УЧРЕЖДЕНИЯ</w:t>
            </w:r>
          </w:p>
          <w:p w:rsidR="001A70C5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«СОВЕТСКИЙ ДЕТСКИЙ САД»  АЛЕКСЕЕВСКОГО ГОРОДСКОГО ОКРУГА</w:t>
            </w:r>
          </w:p>
          <w:p w:rsidR="0051494E" w:rsidRPr="0051494E" w:rsidRDefault="0051494E" w:rsidP="0051494E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</w:pPr>
            <w:r w:rsidRPr="0051494E">
              <w:rPr>
                <w:rFonts w:ascii="Times New Roman" w:hAnsi="Times New Roman" w:cs="Times New Roman"/>
                <w:b/>
                <w:bCs/>
                <w:spacing w:val="7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1A70C5" w:rsidRDefault="00660EC1" w:rsidP="001A70C5">
      <w:pPr>
        <w:jc w:val="center"/>
        <w:rPr>
          <w:b/>
          <w:u w:val="single"/>
        </w:rPr>
      </w:pPr>
      <w:r w:rsidRPr="00660EC1">
        <w:rPr>
          <w:b/>
          <w:noProof/>
          <w:u w:val="single"/>
        </w:rPr>
        <w:drawing>
          <wp:inline distT="0" distB="0" distL="0" distR="0">
            <wp:extent cx="2781300" cy="202346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5" w:rsidRPr="0051494E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1494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1494E">
        <w:rPr>
          <w:rFonts w:ascii="Times New Roman" w:hAnsi="Times New Roman" w:cs="Times New Roman"/>
          <w:b/>
          <w:bCs/>
          <w:sz w:val="32"/>
          <w:szCs w:val="32"/>
        </w:rPr>
        <w:t xml:space="preserve"> Л А Н</w:t>
      </w:r>
    </w:p>
    <w:p w:rsidR="0051494E" w:rsidRPr="0051494E" w:rsidRDefault="001A70C5" w:rsidP="0051494E">
      <w:pPr>
        <w:widowControl w:val="0"/>
        <w:spacing w:before="6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94E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 w:rsidR="0051494E" w:rsidRPr="0051494E">
        <w:rPr>
          <w:rFonts w:ascii="Times New Roman" w:hAnsi="Times New Roman" w:cs="Times New Roman"/>
          <w:b/>
          <w:bCs/>
          <w:sz w:val="32"/>
          <w:szCs w:val="32"/>
        </w:rPr>
        <w:t>первичной профсоюзной организации муниципального бюджетного образовательного учреждения «Советский детский сад» Алексеевского городского округа</w:t>
      </w:r>
    </w:p>
    <w:p w:rsidR="001A70C5" w:rsidRPr="0051494E" w:rsidRDefault="001A70C5" w:rsidP="0051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94E">
        <w:rPr>
          <w:rFonts w:ascii="Times New Roman" w:hAnsi="Times New Roman" w:cs="Times New Roman"/>
          <w:b/>
          <w:bCs/>
          <w:sz w:val="32"/>
          <w:szCs w:val="32"/>
        </w:rPr>
        <w:t>по</w:t>
      </w:r>
    </w:p>
    <w:p w:rsidR="001A70C5" w:rsidRPr="0051494E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94E">
        <w:rPr>
          <w:rFonts w:ascii="Times New Roman" w:hAnsi="Times New Roman" w:cs="Times New Roman"/>
          <w:b/>
          <w:bCs/>
          <w:sz w:val="32"/>
          <w:szCs w:val="32"/>
        </w:rPr>
        <w:t>проведению в 2021 году тематического Года</w:t>
      </w:r>
    </w:p>
    <w:p w:rsidR="001A70C5" w:rsidRPr="0051494E" w:rsidRDefault="001A70C5" w:rsidP="001A7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94E">
        <w:rPr>
          <w:rFonts w:ascii="Times New Roman" w:hAnsi="Times New Roman" w:cs="Times New Roman"/>
          <w:b/>
          <w:bCs/>
          <w:sz w:val="32"/>
          <w:szCs w:val="32"/>
        </w:rPr>
        <w:t>«Спорт. Здоровье. Долголетие»</w:t>
      </w:r>
    </w:p>
    <w:p w:rsidR="0051494E" w:rsidRDefault="0051494E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1494E" w:rsidRDefault="0051494E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1494E" w:rsidRDefault="0051494E" w:rsidP="0051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94E">
        <w:rPr>
          <w:rFonts w:ascii="Times New Roman" w:hAnsi="Times New Roman" w:cs="Times New Roman"/>
          <w:sz w:val="28"/>
          <w:szCs w:val="28"/>
        </w:rPr>
        <w:t>Утверждён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94E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51494E" w:rsidRDefault="0051494E" w:rsidP="0051494E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94E">
        <w:rPr>
          <w:rFonts w:ascii="Times New Roman" w:hAnsi="Times New Roman" w:cs="Times New Roman"/>
          <w:bCs/>
          <w:sz w:val="28"/>
          <w:szCs w:val="28"/>
        </w:rPr>
        <w:t xml:space="preserve">первичной профсоюзной организации </w:t>
      </w:r>
    </w:p>
    <w:p w:rsidR="0051494E" w:rsidRPr="0051494E" w:rsidRDefault="0051494E" w:rsidP="0051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</w:t>
      </w:r>
      <w:r w:rsidRPr="0051494E">
        <w:rPr>
          <w:rFonts w:ascii="Times New Roman" w:hAnsi="Times New Roman" w:cs="Times New Roman"/>
          <w:bCs/>
          <w:sz w:val="28"/>
          <w:szCs w:val="28"/>
        </w:rPr>
        <w:t xml:space="preserve"> «Советский детский сад»</w:t>
      </w:r>
      <w:r w:rsidRPr="005149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494E" w:rsidRPr="0051494E" w:rsidRDefault="0051494E" w:rsidP="0051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94E">
        <w:rPr>
          <w:rFonts w:ascii="Times New Roman" w:hAnsi="Times New Roman" w:cs="Times New Roman"/>
          <w:sz w:val="28"/>
          <w:szCs w:val="28"/>
        </w:rPr>
        <w:t xml:space="preserve">протокол № 1 от 11 января </w:t>
      </w:r>
      <w:smartTag w:uri="urn:schemas-microsoft-com:office:smarttags" w:element="metricconverter">
        <w:smartTagPr>
          <w:attr w:name="ProductID" w:val="2021 г"/>
        </w:smartTagPr>
        <w:r w:rsidRPr="0051494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1494E">
        <w:rPr>
          <w:rFonts w:ascii="Times New Roman" w:hAnsi="Times New Roman" w:cs="Times New Roman"/>
          <w:sz w:val="28"/>
          <w:szCs w:val="28"/>
        </w:rPr>
        <w:t>.</w:t>
      </w:r>
    </w:p>
    <w:p w:rsidR="001A70C5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1494E" w:rsidRDefault="0051494E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A70C5" w:rsidRPr="0051494E" w:rsidRDefault="0051494E" w:rsidP="001A70C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494E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51494E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51494E">
        <w:rPr>
          <w:rFonts w:ascii="Times New Roman" w:hAnsi="Times New Roman" w:cs="Times New Roman"/>
          <w:iCs/>
          <w:sz w:val="28"/>
          <w:szCs w:val="28"/>
        </w:rPr>
        <w:t>оветское</w:t>
      </w:r>
      <w:r w:rsidR="001A70C5" w:rsidRPr="0051494E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0C5" w:rsidRPr="0051494E">
        <w:rPr>
          <w:rFonts w:ascii="Times New Roman" w:hAnsi="Times New Roman" w:cs="Times New Roman"/>
          <w:iCs/>
          <w:sz w:val="28"/>
          <w:szCs w:val="28"/>
        </w:rPr>
        <w:t>2021г.</w:t>
      </w:r>
    </w:p>
    <w:p w:rsidR="001A70C5" w:rsidRDefault="001A70C5" w:rsidP="0051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2020-й </w:t>
      </w:r>
      <w:r w:rsidR="00660EC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стал для профсоюзных организаций нашей отрасли годом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Самоизоляция, дистанционный формат</w:t>
      </w:r>
    </w:p>
    <w:p w:rsidR="001A70C5" w:rsidRDefault="001A70C5" w:rsidP="0051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обнажил очень серьёзные проблемы в организации труда и отдыха</w:t>
      </w:r>
    </w:p>
    <w:p w:rsidR="001A70C5" w:rsidRDefault="001A70C5" w:rsidP="0051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системы образования, которые не могли не повлечь за собой ухудшение их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психофизического состояния. Что подтверждают данные Всероссийского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 «Вызовы Covid-19: начало учебного года», проведённого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Профсоюзом работников народного образования и науки Российской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в сентябре – октябре 2020 года по 79 субъектам РФ (93% от</w:t>
      </w:r>
      <w:r w:rsidR="0051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количества субъектов РФ).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решением Исполнительного комитета Профсоюза 2021 год в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Профсоюзе посвящается охране и укреплению здоровья, целенаправленному</w:t>
      </w:r>
    </w:p>
    <w:p w:rsidR="001A70C5" w:rsidRDefault="001A70C5" w:rsidP="0051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среди работников системы образования, обучающихся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высшего образования потребности в здоровом, активном образе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занятиях физической культурой и массовым спортом в целях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качества и продолжительности жизни в условиях новых вызовов.</w:t>
      </w:r>
    </w:p>
    <w:p w:rsidR="001A70C5" w:rsidRPr="001A70C5" w:rsidRDefault="00773ACB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70C5" w:rsidRPr="001A70C5">
        <w:rPr>
          <w:rFonts w:ascii="Times New Roman" w:hAnsi="Times New Roman" w:cs="Times New Roman"/>
          <w:b/>
          <w:bCs/>
          <w:sz w:val="28"/>
          <w:szCs w:val="28"/>
        </w:rPr>
        <w:t>. Основные задачи проведения тематического Года «Спорт.</w:t>
      </w:r>
      <w:r w:rsidR="001A7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0C5" w:rsidRPr="001A70C5">
        <w:rPr>
          <w:rFonts w:ascii="Times New Roman" w:hAnsi="Times New Roman" w:cs="Times New Roman"/>
          <w:b/>
          <w:bCs/>
          <w:sz w:val="28"/>
          <w:szCs w:val="28"/>
        </w:rPr>
        <w:t>Здоровье. Долголетие»: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 в образовательн</w:t>
      </w:r>
      <w:r w:rsidR="00773A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773AC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0C5" w:rsidRDefault="00773ACB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C5">
        <w:rPr>
          <w:rFonts w:ascii="Times New Roman" w:hAnsi="Times New Roman" w:cs="Times New Roman"/>
          <w:sz w:val="28"/>
          <w:szCs w:val="28"/>
        </w:rPr>
        <w:t xml:space="preserve">увеличение (по возможности) количества </w:t>
      </w:r>
      <w:proofErr w:type="spellStart"/>
      <w:r w:rsidR="001A70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A7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C5">
        <w:rPr>
          <w:rFonts w:ascii="Times New Roman" w:hAnsi="Times New Roman" w:cs="Times New Roman"/>
          <w:sz w:val="28"/>
          <w:szCs w:val="28"/>
        </w:rPr>
        <w:t>физкультурно-оздоровительных спортивных событий 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C5">
        <w:rPr>
          <w:rFonts w:ascii="Times New Roman" w:hAnsi="Times New Roman" w:cs="Times New Roman"/>
          <w:sz w:val="28"/>
          <w:szCs w:val="28"/>
        </w:rPr>
        <w:t>профилактических акций (в том числе с использованием современных ИКТ-</w:t>
      </w:r>
      <w:proofErr w:type="gramEnd"/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</w:t>
      </w:r>
      <w:r w:rsidR="00773A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движения «Профсоюз – территория</w:t>
      </w:r>
    </w:p>
    <w:p w:rsidR="001A70C5" w:rsidRDefault="001A70C5" w:rsidP="0077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здоровья».</w:t>
      </w:r>
    </w:p>
    <w:p w:rsidR="001A70C5" w:rsidRPr="007F0F2E" w:rsidRDefault="00773ACB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70C5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</w:t>
      </w:r>
      <w:r w:rsidRPr="00773ACB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 муниципального бюджетного образовательного учреждения «Советский детский сад» Алексеевского городского округа</w:t>
      </w:r>
      <w:r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0C5" w:rsidRPr="007F0F2E">
        <w:rPr>
          <w:rFonts w:ascii="Times New Roman" w:hAnsi="Times New Roman" w:cs="Times New Roman"/>
          <w:b/>
          <w:bCs/>
          <w:sz w:val="28"/>
          <w:szCs w:val="28"/>
        </w:rPr>
        <w:t>по проведению в 2021 году тематического Года «Спорт. Здоровье.</w:t>
      </w:r>
      <w:r w:rsidR="007F0F2E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0C5" w:rsidRPr="007F0F2E">
        <w:rPr>
          <w:rFonts w:ascii="Times New Roman" w:hAnsi="Times New Roman" w:cs="Times New Roman"/>
          <w:b/>
          <w:bCs/>
          <w:sz w:val="28"/>
          <w:szCs w:val="28"/>
        </w:rPr>
        <w:t>Долголетие».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Профсоюза № 4-3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 декабря 2020 года одобрен Примерный план мероприятий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тематического года «Спорт. Здоровье. Долголетие».</w:t>
      </w:r>
    </w:p>
    <w:p w:rsidR="001A70C5" w:rsidRDefault="001A70C5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разработан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Белгородской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организации профессионального союза работников народного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по проведению в 2021 году тематического Года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«Спорт. Здоровье. Долголетие».</w:t>
      </w:r>
      <w:r w:rsidR="007F0F2E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="007F0F2E">
        <w:rPr>
          <w:rFonts w:ascii="Times New Roman" w:hAnsi="Times New Roman" w:cs="Times New Roman"/>
          <w:sz w:val="28"/>
          <w:szCs w:val="28"/>
        </w:rPr>
        <w:t>плана мероприятий Белгородской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 w:rsidR="007F0F2E">
        <w:rPr>
          <w:rFonts w:ascii="Times New Roman" w:hAnsi="Times New Roman" w:cs="Times New Roman"/>
          <w:sz w:val="28"/>
          <w:szCs w:val="28"/>
        </w:rPr>
        <w:t>региональной организации профессионального союза работников народного</w:t>
      </w:r>
      <w:r w:rsidR="00773ACB">
        <w:rPr>
          <w:rFonts w:ascii="Times New Roman" w:hAnsi="Times New Roman" w:cs="Times New Roman"/>
          <w:sz w:val="28"/>
          <w:szCs w:val="28"/>
        </w:rPr>
        <w:t xml:space="preserve"> </w:t>
      </w:r>
      <w:r w:rsidR="007F0F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F0F2E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773ACB">
        <w:rPr>
          <w:rFonts w:ascii="Times New Roman" w:hAnsi="Times New Roman" w:cs="Times New Roman"/>
          <w:sz w:val="28"/>
          <w:szCs w:val="28"/>
        </w:rPr>
        <w:t xml:space="preserve">и </w:t>
      </w:r>
      <w:r w:rsidR="007F0F2E">
        <w:rPr>
          <w:rFonts w:ascii="Times New Roman" w:hAnsi="Times New Roman" w:cs="Times New Roman"/>
          <w:sz w:val="28"/>
          <w:szCs w:val="28"/>
        </w:rPr>
        <w:t>Алексеевской территориальной организации</w:t>
      </w:r>
      <w:r w:rsidR="00773ACB" w:rsidRPr="00773ACB">
        <w:rPr>
          <w:rFonts w:ascii="Times New Roman" w:hAnsi="Times New Roman" w:cs="Times New Roman"/>
          <w:sz w:val="28"/>
          <w:szCs w:val="28"/>
        </w:rPr>
        <w:t xml:space="preserve"> </w:t>
      </w:r>
      <w:r w:rsidR="00773ACB">
        <w:rPr>
          <w:rFonts w:ascii="Times New Roman" w:hAnsi="Times New Roman" w:cs="Times New Roman"/>
          <w:sz w:val="28"/>
          <w:szCs w:val="28"/>
        </w:rPr>
        <w:t>разработан План мероприятий ППО Советского детского сада</w:t>
      </w:r>
      <w:r w:rsidR="007F0F2E">
        <w:rPr>
          <w:rFonts w:ascii="Times New Roman" w:hAnsi="Times New Roman" w:cs="Times New Roman"/>
          <w:sz w:val="28"/>
          <w:szCs w:val="28"/>
        </w:rPr>
        <w:t>.</w:t>
      </w:r>
    </w:p>
    <w:p w:rsidR="00773ACB" w:rsidRDefault="00773ACB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CB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Мероприятия </w:t>
      </w:r>
      <w:r w:rsidR="00773ACB" w:rsidRPr="00773ACB">
        <w:rPr>
          <w:rFonts w:ascii="Times New Roman" w:hAnsi="Times New Roman" w:cs="Times New Roman"/>
          <w:b/>
          <w:bCs/>
          <w:i/>
          <w:sz w:val="28"/>
          <w:szCs w:val="28"/>
        </w:rPr>
        <w:t>первичной профсоюзной организации муниципального бюджетного образовательного учреждения «Советский детский сад» Алексеевского городского округа</w:t>
      </w:r>
      <w:r w:rsidR="00773ACB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проведению в 2021 году </w:t>
      </w:r>
    </w:p>
    <w:p w:rsidR="007F0F2E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тематического Года «Спорт. Здоровье. Долголетие».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4253"/>
        <w:gridCol w:w="2692"/>
        <w:gridCol w:w="2127"/>
      </w:tblGrid>
      <w:tr w:rsidR="007F0F2E" w:rsidTr="00002BEE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F0F2E" w:rsidRPr="007F0F2E" w:rsidRDefault="007F0F2E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</w:t>
            </w:r>
          </w:p>
        </w:tc>
        <w:tc>
          <w:tcPr>
            <w:tcW w:w="2692" w:type="dxa"/>
          </w:tcPr>
          <w:p w:rsidR="007F0F2E" w:rsidRPr="007F0F2E" w:rsidRDefault="007F0F2E" w:rsidP="007F0F2E">
            <w:pPr>
              <w:rPr>
                <w:rFonts w:ascii="Times New Roman" w:hAnsi="Times New Roman" w:cs="Times New Roman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7" w:type="dxa"/>
          </w:tcPr>
          <w:p w:rsidR="007F0F2E" w:rsidRPr="007F0F2E" w:rsidRDefault="007F0F2E" w:rsidP="00D96AC1">
            <w:pPr>
              <w:rPr>
                <w:rFonts w:ascii="Times New Roman" w:hAnsi="Times New Roman" w:cs="Times New Roman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7F0F2E" w:rsidTr="00002BEE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CB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символики и рекламно-издательской продукции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692" w:type="dxa"/>
          </w:tcPr>
          <w:p w:rsidR="007F0F2E" w:rsidRPr="007F0F2E" w:rsidRDefault="00002BEE" w:rsidP="0077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0F2E" w:rsidTr="00002BEE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F0F2E" w:rsidRDefault="007F0F2E" w:rsidP="0000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на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773AC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рубрики «Спорт. Здоровье.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«Профсоюз»</w:t>
            </w:r>
          </w:p>
        </w:tc>
        <w:tc>
          <w:tcPr>
            <w:tcW w:w="2692" w:type="dxa"/>
          </w:tcPr>
          <w:p w:rsidR="007F0F2E" w:rsidRPr="007F0F2E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информационно-массовой работе</w:t>
            </w:r>
          </w:p>
        </w:tc>
        <w:tc>
          <w:tcPr>
            <w:tcW w:w="2127" w:type="dxa"/>
          </w:tcPr>
          <w:p w:rsidR="007F0F2E" w:rsidRDefault="007F0F2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Tr="00002BEE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02BEE" w:rsidRDefault="00D96AC1" w:rsidP="0000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рубрики «Спорт. Здоровье.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Долголетие»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:rsidR="00D96AC1" w:rsidRPr="007F0F2E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информационно-массовой работе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Tr="00002BEE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задачах 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«Спорт. Здоровье.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692" w:type="dxa"/>
          </w:tcPr>
          <w:p w:rsidR="00D96AC1" w:rsidRPr="007F0F2E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D9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</w:tr>
      <w:tr w:rsidR="00D96AC1" w:rsidTr="00002BEE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</w:p>
          <w:p w:rsidR="00D96AC1" w:rsidRDefault="00D96AC1" w:rsidP="0000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мероприятий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ППО Советского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тематического Года «Спорт.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Здоровье.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</w:t>
            </w:r>
          </w:p>
        </w:tc>
        <w:tc>
          <w:tcPr>
            <w:tcW w:w="2692" w:type="dxa"/>
          </w:tcPr>
          <w:p w:rsidR="00D96AC1" w:rsidRPr="007F0F2E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</w:tr>
      <w:tr w:rsidR="00D96AC1" w:rsidTr="00002BEE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проверке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и приумножения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педагогов  – членов  Профсоюза.</w:t>
            </w:r>
          </w:p>
        </w:tc>
        <w:tc>
          <w:tcPr>
            <w:tcW w:w="2692" w:type="dxa"/>
          </w:tcPr>
          <w:p w:rsidR="00D96AC1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плану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D96AC1" w:rsidRDefault="00D96AC1" w:rsidP="0000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Профсоюза)</w:t>
            </w:r>
            <w:proofErr w:type="gramEnd"/>
          </w:p>
        </w:tc>
      </w:tr>
      <w:tr w:rsidR="00D96AC1" w:rsidTr="00002BEE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«Профсоюзный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репортёр» в газете «Мой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Профсоюз» по тематике Года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692" w:type="dxa"/>
          </w:tcPr>
          <w:p w:rsidR="00D96AC1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D96AC1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6AC1" w:rsidTr="00002BEE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692" w:type="dxa"/>
          </w:tcPr>
          <w:p w:rsidR="00D96AC1" w:rsidRPr="00002BEE" w:rsidRDefault="00002BEE" w:rsidP="0000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02BEE">
              <w:rPr>
                <w:rFonts w:ascii="Times New Roman" w:hAnsi="Times New Roman"/>
                <w:sz w:val="28"/>
                <w:szCs w:val="28"/>
              </w:rPr>
              <w:t>ответственный по культурно-массовой работе</w:t>
            </w:r>
          </w:p>
        </w:tc>
        <w:tc>
          <w:tcPr>
            <w:tcW w:w="2127" w:type="dxa"/>
          </w:tcPr>
          <w:p w:rsidR="00D96AC1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96AC1" w:rsidTr="00002BEE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–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692" w:type="dxa"/>
          </w:tcPr>
          <w:p w:rsidR="00D96AC1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D96AC1" w:rsidTr="00002BEE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92" w:type="dxa"/>
          </w:tcPr>
          <w:p w:rsidR="00D96AC1" w:rsidRDefault="00002BE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02BEE" w:rsidTr="00002BEE">
        <w:tc>
          <w:tcPr>
            <w:tcW w:w="675" w:type="dxa"/>
          </w:tcPr>
          <w:p w:rsidR="00002BEE" w:rsidRPr="00663BDE" w:rsidRDefault="0000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002BEE" w:rsidRDefault="00660EC1" w:rsidP="0066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образовательных организаций Алексеевского городского округа</w:t>
            </w:r>
          </w:p>
        </w:tc>
        <w:tc>
          <w:tcPr>
            <w:tcW w:w="2692" w:type="dxa"/>
          </w:tcPr>
          <w:p w:rsidR="00002BEE" w:rsidRDefault="00660EC1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002BEE" w:rsidRDefault="00002BEE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0EC1" w:rsidTr="00002BEE">
        <w:tc>
          <w:tcPr>
            <w:tcW w:w="675" w:type="dxa"/>
          </w:tcPr>
          <w:p w:rsidR="00660EC1" w:rsidRPr="00663BDE" w:rsidRDefault="0066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Газету «Заря»,  для размещения на сайте Советского детского сада, в социальной сети: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</w:t>
            </w:r>
          </w:p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692" w:type="dxa"/>
          </w:tcPr>
          <w:p w:rsidR="00660EC1" w:rsidRDefault="00660E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60EC1" w:rsidTr="00002BEE">
        <w:tc>
          <w:tcPr>
            <w:tcW w:w="675" w:type="dxa"/>
          </w:tcPr>
          <w:p w:rsidR="00660EC1" w:rsidRPr="00663BDE" w:rsidRDefault="0066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Года</w:t>
            </w:r>
          </w:p>
          <w:p w:rsidR="00660EC1" w:rsidRDefault="00660E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:rsidR="00660EC1" w:rsidRDefault="00660EC1" w:rsidP="0066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членства в ППО</w:t>
            </w:r>
          </w:p>
        </w:tc>
        <w:tc>
          <w:tcPr>
            <w:tcW w:w="2692" w:type="dxa"/>
          </w:tcPr>
          <w:p w:rsidR="00660EC1" w:rsidRDefault="00660EC1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127" w:type="dxa"/>
          </w:tcPr>
          <w:p w:rsidR="00660EC1" w:rsidRDefault="00660EC1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660EC1" w:rsidTr="00002BEE">
        <w:tc>
          <w:tcPr>
            <w:tcW w:w="675" w:type="dxa"/>
          </w:tcPr>
          <w:p w:rsidR="00660EC1" w:rsidRPr="00663BDE" w:rsidRDefault="0066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тематического Года «Спорт. Здоровье. Долголетие» в ППО Советского детского сада:</w:t>
            </w:r>
          </w:p>
          <w:p w:rsidR="00660EC1" w:rsidRDefault="00660EC1" w:rsidP="0066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заседания комитета  ППО Советского детского сада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повесткой дня: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реализации мер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профсоюзной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здоровья и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ведения здорового образа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работниками МБДОУ «Советский детский сад» Алексеевского городского округа в рамках тематического Года «Спорт. Здоровье. Долголетие».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660EC1" w:rsidRDefault="00660EC1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660EC1" w:rsidRDefault="00660EC1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660EC1" w:rsidRDefault="00660EC1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A3DC8" w:rsidRPr="00660EC1" w:rsidRDefault="001A3DC8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60EC1">
        <w:rPr>
          <w:rFonts w:ascii="Times New Roman" w:hAnsi="Times New Roman" w:cs="Times New Roman"/>
          <w:b/>
          <w:iCs/>
          <w:sz w:val="28"/>
          <w:szCs w:val="28"/>
        </w:rPr>
        <w:t>* Примечание.</w:t>
      </w:r>
    </w:p>
    <w:p w:rsidR="007F0F2E" w:rsidRDefault="001A3DC8" w:rsidP="006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возможны изменения и дополнения   с учётом   реальных </w:t>
      </w:r>
      <w:r w:rsidR="00660E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озможностей их выполнения.</w:t>
      </w:r>
    </w:p>
    <w:p w:rsidR="008664E4" w:rsidRDefault="008664E4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4" w:rsidRPr="004C6C06" w:rsidRDefault="008664E4" w:rsidP="008664E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C06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660E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ППО                                           Е.А. Сова</w:t>
      </w:r>
    </w:p>
    <w:sectPr w:rsidR="008664E4" w:rsidRPr="004C6C06" w:rsidSect="001A7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C5"/>
    <w:rsid w:val="00002BEE"/>
    <w:rsid w:val="001A3DC8"/>
    <w:rsid w:val="001A70C5"/>
    <w:rsid w:val="0051494E"/>
    <w:rsid w:val="005B10E6"/>
    <w:rsid w:val="005C77E6"/>
    <w:rsid w:val="00640D28"/>
    <w:rsid w:val="00660EC1"/>
    <w:rsid w:val="00773ACB"/>
    <w:rsid w:val="007F0F2E"/>
    <w:rsid w:val="008664E4"/>
    <w:rsid w:val="00A40F27"/>
    <w:rsid w:val="00D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E6"/>
  </w:style>
  <w:style w:type="paragraph" w:styleId="3">
    <w:name w:val="heading 3"/>
    <w:basedOn w:val="a"/>
    <w:next w:val="a"/>
    <w:link w:val="30"/>
    <w:uiPriority w:val="9"/>
    <w:unhideWhenUsed/>
    <w:qFormat/>
    <w:rsid w:val="001A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0C5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3">
    <w:name w:val="No Spacing"/>
    <w:uiPriority w:val="99"/>
    <w:qFormat/>
    <w:rsid w:val="001A70C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1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A70C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3</cp:revision>
  <dcterms:created xsi:type="dcterms:W3CDTF">2021-02-11T07:51:00Z</dcterms:created>
  <dcterms:modified xsi:type="dcterms:W3CDTF">2021-02-15T13:34:00Z</dcterms:modified>
</cp:coreProperties>
</file>